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2" w:rsidRPr="0085023E" w:rsidRDefault="00BA7052" w:rsidP="00BA7052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41AF4">
        <w:rPr>
          <w:rFonts w:ascii="Times New Roman" w:hAnsi="Times New Roman" w:cs="Times New Roman"/>
          <w:b/>
          <w:sz w:val="24"/>
          <w:szCs w:val="24"/>
        </w:rPr>
        <w:t>8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1AF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41AF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A7052" w:rsidRPr="006548CC" w:rsidRDefault="00BA7052" w:rsidP="00BA7052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A7052" w:rsidRPr="00AC5C43" w:rsidRDefault="00BA7052" w:rsidP="00BA705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5C4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241AF4" w:rsidRPr="00241AF4" w:rsidRDefault="00BA7052" w:rsidP="00241AF4">
      <w:pPr>
        <w:spacing w:after="0" w:line="240" w:lineRule="auto"/>
        <w:ind w:left="-284"/>
      </w:pPr>
      <w:r w:rsidRPr="00CC2ACD">
        <w:rPr>
          <w:rFonts w:ascii="Times New Roman" w:hAnsi="Times New Roman" w:cs="Times New Roman"/>
          <w:sz w:val="24"/>
        </w:rPr>
        <w:t> </w:t>
      </w:r>
    </w:p>
    <w:p w:rsidR="00241AF4" w:rsidRPr="00241AF4" w:rsidRDefault="00241AF4" w:rsidP="00241A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AF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по математике, утвержденного приказом Минобразования России от 5.03.2004 г. № 1089</w:t>
      </w:r>
      <w:proofErr w:type="gramStart"/>
      <w:r w:rsidRPr="00241AF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41AF4" w:rsidRPr="00241AF4" w:rsidRDefault="00241AF4" w:rsidP="00241A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AF4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математике. Алгебра. 7-9 классы. Н. А. Ким, Н. И. Мазуров</w:t>
      </w:r>
      <w:proofErr w:type="gramStart"/>
      <w:r w:rsidRPr="00241AF4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241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Волгоград.:Учитель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>, 2012;</w:t>
      </w:r>
    </w:p>
    <w:p w:rsidR="00241AF4" w:rsidRPr="00241AF4" w:rsidRDefault="00241AF4" w:rsidP="00241A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1AF4">
        <w:rPr>
          <w:rFonts w:ascii="Times New Roman" w:hAnsi="Times New Roman" w:cs="Times New Roman"/>
          <w:sz w:val="24"/>
          <w:szCs w:val="24"/>
        </w:rPr>
        <w:t>- Образовательная программа основного общего образования МБОУ «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Паршаковская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41AF4" w:rsidRPr="00241AF4" w:rsidRDefault="00241AF4" w:rsidP="00241A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1AF4">
        <w:rPr>
          <w:rFonts w:ascii="Times New Roman" w:hAnsi="Times New Roman" w:cs="Times New Roman"/>
          <w:sz w:val="24"/>
          <w:szCs w:val="24"/>
        </w:rPr>
        <w:t xml:space="preserve">Преподавание ведется по учебнику: Алгебра. 8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 xml:space="preserve">.: В двух частях. Ч.1: Учебник для общеобразовательных учреждений А.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Г.Мордкович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 xml:space="preserve">. -  12-е изд. доработанное </w:t>
      </w:r>
      <w:proofErr w:type="gramStart"/>
      <w:r w:rsidRPr="00241AF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41AF4">
        <w:rPr>
          <w:rFonts w:ascii="Times New Roman" w:hAnsi="Times New Roman" w:cs="Times New Roman"/>
          <w:sz w:val="24"/>
          <w:szCs w:val="24"/>
        </w:rPr>
        <w:t>.: Мнемозина, 2012. – 223 с.: ил.</w:t>
      </w:r>
    </w:p>
    <w:p w:rsidR="00241AF4" w:rsidRPr="00241AF4" w:rsidRDefault="00241AF4" w:rsidP="00241A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41AF4">
        <w:rPr>
          <w:rFonts w:ascii="Times New Roman" w:hAnsi="Times New Roman" w:cs="Times New Roman"/>
          <w:sz w:val="24"/>
          <w:szCs w:val="24"/>
        </w:rPr>
        <w:t xml:space="preserve">Алгебра. 8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 xml:space="preserve">.: В двух частях. Ч.2: Задачник для общеобразовательных учреждений / А.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Г.Мордкович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Т.Н.Мишустина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241AF4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241AF4">
        <w:rPr>
          <w:rFonts w:ascii="Times New Roman" w:hAnsi="Times New Roman" w:cs="Times New Roman"/>
          <w:sz w:val="24"/>
          <w:szCs w:val="24"/>
        </w:rPr>
        <w:t>.  – М.: Мнемозина, 2012. – 239 с.: ил.</w:t>
      </w:r>
    </w:p>
    <w:p w:rsidR="00241AF4" w:rsidRPr="00015C98" w:rsidRDefault="00BA7052" w:rsidP="00241AF4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1AF4" w:rsidRPr="00015C98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умение распознавать геометрические фигуры, различать их взаимное расположение;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овладение навыками устных письменных, инструментальных вычислений;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умение вычислять значения геометрических величин (длин, углов, площадей основных геометрических фигур и фигур, составленных из них);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умение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 xml:space="preserve">умение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241AF4" w:rsidRPr="00606181" w:rsidRDefault="00241AF4" w:rsidP="00241AF4">
      <w:pPr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241AF4" w:rsidRPr="00606181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i/>
          <w:sz w:val="24"/>
        </w:rPr>
      </w:pPr>
      <w:r w:rsidRPr="00606181">
        <w:rPr>
          <w:rFonts w:ascii="Times New Roman" w:hAnsi="Times New Roman" w:cs="Times New Roman"/>
          <w:i/>
          <w:sz w:val="24"/>
        </w:rPr>
        <w:t>Учащиеся  получат возможность:</w:t>
      </w:r>
    </w:p>
    <w:p w:rsidR="00241AF4" w:rsidRPr="00606181" w:rsidRDefault="00241AF4" w:rsidP="00241AF4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овладеть методами решения задач на вычисления и доказательства: методом от противного;</w:t>
      </w:r>
    </w:p>
    <w:p w:rsidR="00241AF4" w:rsidRPr="00606181" w:rsidRDefault="00241AF4" w:rsidP="00241AF4">
      <w:pPr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</w:rPr>
      </w:pPr>
      <w:r w:rsidRPr="00606181">
        <w:rPr>
          <w:rFonts w:ascii="Times New Roman" w:hAnsi="Times New Roman" w:cs="Times New Roman"/>
          <w:sz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241AF4" w:rsidRPr="00015C98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241AF4" w:rsidRPr="00015C98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181"/>
        <w:gridCol w:w="5498"/>
        <w:gridCol w:w="1635"/>
      </w:tblGrid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Алгебраические дроби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Квадратные уравнения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 </w:t>
            </w:r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</w:tr>
      <w:tr w:rsidR="00241AF4" w:rsidTr="00014A5C">
        <w:trPr>
          <w:trHeight w:val="60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41AF4" w:rsidTr="00014A5C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F4" w:rsidRDefault="00241AF4" w:rsidP="00014A5C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115  </w:t>
            </w:r>
          </w:p>
        </w:tc>
      </w:tr>
    </w:tbl>
    <w:p w:rsidR="00241AF4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241AF4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1AF4" w:rsidRPr="00F82893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в 8</w:t>
      </w:r>
      <w:r w:rsidRPr="00F82893">
        <w:rPr>
          <w:rFonts w:ascii="Times New Roman" w:hAnsi="Times New Roman" w:cs="Times New Roman"/>
          <w:sz w:val="24"/>
        </w:rPr>
        <w:t xml:space="preserve"> классе под редакцией  А. Г. Мордковича рассчитана на 120 часа. По учебному плану МБОУ Скосырской СОШ на 202</w:t>
      </w:r>
      <w:r>
        <w:rPr>
          <w:rFonts w:ascii="Times New Roman" w:hAnsi="Times New Roman" w:cs="Times New Roman"/>
          <w:sz w:val="24"/>
        </w:rPr>
        <w:t>1</w:t>
      </w:r>
      <w:r w:rsidRPr="00F82893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2</w:t>
      </w:r>
      <w:r w:rsidRPr="00F82893">
        <w:rPr>
          <w:rFonts w:ascii="Times New Roman" w:hAnsi="Times New Roman" w:cs="Times New Roman"/>
          <w:sz w:val="24"/>
        </w:rPr>
        <w:t xml:space="preserve">  учебный год на изучение алгебры отведено 5 часов в неделю (</w:t>
      </w:r>
      <w:r w:rsidRPr="00F82893">
        <w:rPr>
          <w:rFonts w:ascii="Times New Roman" w:hAnsi="Times New Roman" w:cs="Times New Roman"/>
          <w:sz w:val="24"/>
          <w:lang w:val="en-US"/>
        </w:rPr>
        <w:t>I</w:t>
      </w:r>
      <w:r w:rsidRPr="00F82893">
        <w:rPr>
          <w:rFonts w:ascii="Times New Roman" w:hAnsi="Times New Roman" w:cs="Times New Roman"/>
          <w:sz w:val="24"/>
        </w:rPr>
        <w:t xml:space="preserve"> четверть) и 3 часа в неделю (</w:t>
      </w:r>
      <w:r w:rsidRPr="00F82893">
        <w:rPr>
          <w:rFonts w:ascii="Times New Roman" w:hAnsi="Times New Roman" w:cs="Times New Roman"/>
          <w:sz w:val="24"/>
          <w:lang w:val="en-US"/>
        </w:rPr>
        <w:t>II</w:t>
      </w:r>
      <w:r w:rsidRPr="00F82893">
        <w:rPr>
          <w:rFonts w:ascii="Times New Roman" w:hAnsi="Times New Roman" w:cs="Times New Roman"/>
          <w:sz w:val="24"/>
        </w:rPr>
        <w:t xml:space="preserve"> -</w:t>
      </w:r>
      <w:r w:rsidRPr="00F82893">
        <w:rPr>
          <w:rFonts w:ascii="Times New Roman" w:hAnsi="Times New Roman" w:cs="Times New Roman"/>
          <w:sz w:val="24"/>
          <w:lang w:val="en-US"/>
        </w:rPr>
        <w:t>IV</w:t>
      </w:r>
      <w:r w:rsidRPr="00F82893">
        <w:rPr>
          <w:rFonts w:ascii="Times New Roman" w:hAnsi="Times New Roman" w:cs="Times New Roman"/>
          <w:sz w:val="24"/>
        </w:rPr>
        <w:t xml:space="preserve"> четверть) , 115  часов  в год.</w:t>
      </w:r>
    </w:p>
    <w:p w:rsidR="00241AF4" w:rsidRPr="00F82893" w:rsidRDefault="00241AF4" w:rsidP="00241AF4">
      <w:pPr>
        <w:spacing w:after="0" w:line="240" w:lineRule="auto"/>
        <w:ind w:left="-851" w:right="-284"/>
        <w:rPr>
          <w:rFonts w:ascii="Times New Roman" w:hAnsi="Times New Roman" w:cs="Times New Roman"/>
          <w:sz w:val="24"/>
        </w:rPr>
      </w:pPr>
      <w:r w:rsidRPr="00F82893">
        <w:rPr>
          <w:rFonts w:ascii="Times New Roman" w:hAnsi="Times New Roman" w:cs="Times New Roman"/>
          <w:sz w:val="24"/>
        </w:rPr>
        <w:t xml:space="preserve">Тематическое планирование по алгебре в </w:t>
      </w:r>
      <w:r>
        <w:rPr>
          <w:rFonts w:ascii="Times New Roman" w:hAnsi="Times New Roman" w:cs="Times New Roman"/>
          <w:sz w:val="24"/>
        </w:rPr>
        <w:t>8</w:t>
      </w:r>
      <w:r w:rsidRPr="00F82893">
        <w:rPr>
          <w:rFonts w:ascii="Times New Roman" w:hAnsi="Times New Roman" w:cs="Times New Roman"/>
          <w:sz w:val="24"/>
        </w:rPr>
        <w:t xml:space="preserve"> классе рассчитано на 115  часов с учетом того, что </w:t>
      </w:r>
      <w:r>
        <w:rPr>
          <w:rFonts w:ascii="Times New Roman" w:hAnsi="Times New Roman" w:cs="Times New Roman"/>
          <w:sz w:val="24"/>
        </w:rPr>
        <w:t>7</w:t>
      </w:r>
      <w:r w:rsidRPr="00F82893">
        <w:rPr>
          <w:rFonts w:ascii="Times New Roman" w:hAnsi="Times New Roman" w:cs="Times New Roman"/>
          <w:sz w:val="24"/>
        </w:rPr>
        <w:t xml:space="preserve"> часов  в году выпадают на праздничные и выходные дни: 4 ноября, 23 февраля, 8 марта, 3,10 мая. </w:t>
      </w:r>
    </w:p>
    <w:p w:rsidR="005E6BEA" w:rsidRPr="006548CC" w:rsidRDefault="005E6BEA" w:rsidP="00241AF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407"/>
    <w:multiLevelType w:val="hybridMultilevel"/>
    <w:tmpl w:val="945289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C47F1"/>
    <w:multiLevelType w:val="hybridMultilevel"/>
    <w:tmpl w:val="A68CE28A"/>
    <w:lvl w:ilvl="0" w:tplc="6A140FA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F2F7F3B"/>
    <w:multiLevelType w:val="hybridMultilevel"/>
    <w:tmpl w:val="86A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47DA2"/>
    <w:rsid w:val="00177F51"/>
    <w:rsid w:val="001A7B5D"/>
    <w:rsid w:val="001E5F48"/>
    <w:rsid w:val="00241AF4"/>
    <w:rsid w:val="0029141B"/>
    <w:rsid w:val="002A2446"/>
    <w:rsid w:val="00423228"/>
    <w:rsid w:val="0044567F"/>
    <w:rsid w:val="005E6BEA"/>
    <w:rsid w:val="006006CC"/>
    <w:rsid w:val="006548CC"/>
    <w:rsid w:val="008242FD"/>
    <w:rsid w:val="00887864"/>
    <w:rsid w:val="009D2FAF"/>
    <w:rsid w:val="00A81A2F"/>
    <w:rsid w:val="00B20DD7"/>
    <w:rsid w:val="00B35377"/>
    <w:rsid w:val="00BA7052"/>
    <w:rsid w:val="00C2502B"/>
    <w:rsid w:val="00C43F6E"/>
    <w:rsid w:val="00C6179B"/>
    <w:rsid w:val="00CE76A5"/>
    <w:rsid w:val="00DD0EFE"/>
    <w:rsid w:val="00F367EC"/>
    <w:rsid w:val="00F8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  <w:style w:type="paragraph" w:styleId="a4">
    <w:name w:val="No Spacing"/>
    <w:uiPriority w:val="99"/>
    <w:qFormat/>
    <w:rsid w:val="00BA70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241AF4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4A32-0954-4642-B850-5671CB7D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</dc:creator>
  <cp:lastModifiedBy>kompklasschitel</cp:lastModifiedBy>
  <cp:revision>2</cp:revision>
  <dcterms:created xsi:type="dcterms:W3CDTF">2021-09-11T10:33:00Z</dcterms:created>
  <dcterms:modified xsi:type="dcterms:W3CDTF">2021-09-11T10:33:00Z</dcterms:modified>
</cp:coreProperties>
</file>